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92313" w:rsidRPr="00D92313" w:rsidTr="00D92313">
        <w:tc>
          <w:tcPr>
            <w:tcW w:w="8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13" w:rsidRPr="00D92313" w:rsidRDefault="00D92313" w:rsidP="00D923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val="en-US"/>
              </w:rPr>
            </w:pPr>
            <w:bookmarkStart w:id="0" w:name="_GoBack" w:colFirst="1" w:colLast="1"/>
            <w:proofErr w:type="spellStart"/>
            <w:r w:rsidRPr="00D9231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val="en-US"/>
              </w:rPr>
              <w:t>Утверждаю</w:t>
            </w:r>
            <w:proofErr w:type="spellEnd"/>
            <w:r w:rsidRPr="00D9231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val="en-US"/>
              </w:rPr>
              <w:t>:</w:t>
            </w:r>
          </w:p>
          <w:p w:rsidR="00D92313" w:rsidRPr="00D92313" w:rsidRDefault="00D92313" w:rsidP="00D923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val="en-US"/>
              </w:rPr>
            </w:pPr>
            <w:r w:rsidRPr="00D9231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val="en-US"/>
              </w:rPr>
              <w:t>_______/______</w:t>
            </w:r>
          </w:p>
          <w:p w:rsidR="00D92313" w:rsidRPr="00D92313" w:rsidRDefault="00D92313" w:rsidP="00D923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val="en-US"/>
              </w:rPr>
            </w:pPr>
            <w:r w:rsidRPr="00D9231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val="en-US"/>
              </w:rPr>
              <w:t>"___"________ 201_г.</w:t>
            </w:r>
          </w:p>
        </w:tc>
      </w:tr>
      <w:tr w:rsidR="00D92313" w:rsidRPr="00D92313" w:rsidTr="00D92313">
        <w:trPr>
          <w:trHeight w:val="729"/>
        </w:trPr>
        <w:tc>
          <w:tcPr>
            <w:tcW w:w="8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313" w:rsidRPr="00D92313" w:rsidRDefault="00D92313" w:rsidP="00D92313">
            <w:p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val="en-US"/>
              </w:rPr>
            </w:pPr>
            <w:r w:rsidRPr="00D9231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val="en-US"/>
              </w:rPr>
              <w:t> </w:t>
            </w:r>
          </w:p>
          <w:p w:rsidR="00D92313" w:rsidRPr="00D92313" w:rsidRDefault="00D92313" w:rsidP="00D92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val="en-US"/>
              </w:rPr>
            </w:pPr>
            <w:r w:rsidRPr="00D92313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val="en-US"/>
              </w:rPr>
              <w:t>ДОЛЖНОСТНАЯ ИНСТРУКЦИЯ</w:t>
            </w:r>
          </w:p>
          <w:p w:rsidR="00D92313" w:rsidRPr="00D92313" w:rsidRDefault="00D92313" w:rsidP="00D92313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val="en-US"/>
              </w:rPr>
            </w:pPr>
          </w:p>
          <w:p w:rsidR="00D92313" w:rsidRPr="00D92313" w:rsidRDefault="00D92313" w:rsidP="00D923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val="en-US"/>
              </w:rPr>
            </w:pPr>
            <w:proofErr w:type="spellStart"/>
            <w:r w:rsidRPr="00D92313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val="en-US"/>
              </w:rPr>
              <w:t>Категорийного</w:t>
            </w:r>
            <w:proofErr w:type="spellEnd"/>
            <w:r w:rsidRPr="00D92313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2313">
              <w:rPr>
                <w:rFonts w:ascii="Times New Roman" w:eastAsia="Times New Roman" w:hAnsi="Times New Roman" w:cs="Times New Roman"/>
                <w:b/>
                <w:bCs/>
                <w:color w:val="191919"/>
                <w:sz w:val="28"/>
                <w:szCs w:val="28"/>
                <w:lang w:val="en-US"/>
              </w:rPr>
              <w:t>Менеджера</w:t>
            </w:r>
            <w:proofErr w:type="spellEnd"/>
          </w:p>
        </w:tc>
      </w:tr>
    </w:tbl>
    <w:bookmarkEnd w:id="0"/>
    <w:p w:rsidR="00D92313" w:rsidRPr="00D92313" w:rsidRDefault="00D92313" w:rsidP="00D92313">
      <w:pPr>
        <w:shd w:val="clear" w:color="auto" w:fill="FFFFFF"/>
        <w:spacing w:before="75" w:after="75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 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proofErr w:type="spellStart"/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Категорийный</w:t>
      </w:r>
      <w:proofErr w:type="spellEnd"/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Менеджер подчиняется непосредственно Директору по закупке в соответствии полномочиями Директора по закупке.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1. Обязанности: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proofErr w:type="spellStart"/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Категорийный</w:t>
      </w:r>
      <w:proofErr w:type="spellEnd"/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Менеджер обязан: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1.1. Организовывать своё рабочее время согласно поставленным перед ним Целям.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1.2. Всемерно повышать эффективность работы своего подразделения и всей Компании.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1.3. Искать поставщиков и вести переговоры с поставщиками о ценах, скидках, условиях оплаты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1.4. Заключать договоры с поставщиками.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1.5. Оптимизировать ассортимент по результатам статистики продаж в магазине.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1.6. Достигать целевых показателей валового дохода и оборачиваемости.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1.7. Вести номенклатуру (обеспечение своевременного и полного внесения товаров в номенклатуру).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1.8. Оформлять заказы на закупку.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1.9. Анализировать статистику продаж товаров в магазинах.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1.10. Обеспечивать наличие документов и сертификатов.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1.11. Контролировать качество товара.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1.12. Обеспечивать бесперебойное снабжение товаром розничной сети.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1.13. Руководить действиями специалистов по закупкам.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1.14. Контролировать выкладки товара в сбытовой сети.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1.15. При проведении закупок и выборе поставщиков руководствоваться следующими принципами: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>1.16.1. Цена на товар должна быть минимальной в отрасли для своего качества.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1.16.2. Качество товара должно отвечать запросам максимального потребления в своей группе.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1.16.3. Обеспечение дешевой логистики и непрерывности поставки.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1.16.4. Предоставление кредита, превышающего срок продажи товара.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1.16.5. Гарантия отсутствия потерь при изменении цен и валютных курсов.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1.16.6. Отдавать приоритеты Российским товарам.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1.16.7. Товар должен иметь все необходимые сертификаты и свидетельства.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1.16.8. Сроки годности товара должны быть максимальными.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1.17.</w:t>
      </w:r>
      <w:proofErr w:type="gramStart"/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10.Исключение</w:t>
      </w:r>
      <w:proofErr w:type="gramEnd"/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создания сверхнормативных запасов.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2. Ответственность: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proofErr w:type="spellStart"/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Категорийный</w:t>
      </w:r>
      <w:proofErr w:type="spellEnd"/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Менеджер несет ответственность за: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2.1. Правильность и эффективность закупок по своей группе товаров.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2.2. Достоверность учета маркетинговой информации (данных о продуктах, клиентах, конкурентах, поставщиках).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2.3. Качество закупаемых товаров.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2.4. Выполнение плана закупок и оплат.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2.5. Установление нормальных деловых контактов с Поставщиками и безусловное выполнение принятых на себя обязательств.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2.6. Правильность ценообразования.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2.7. Правильность работы специалиста по закупке.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2.8. Контроль за выкладкой товаров.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2.9. Перебой в наличие товаров.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2.10. Наличие </w:t>
      </w:r>
      <w:proofErr w:type="spellStart"/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оверстоков</w:t>
      </w:r>
      <w:proofErr w:type="spellEnd"/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2.11. Оптимизацию рисков при проведении работ.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2.12. Оптимизацию издержек при выполнении работ.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3. Полномочия: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proofErr w:type="spellStart"/>
      <w:r w:rsidRPr="00D9231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Категорийный</w:t>
      </w:r>
      <w:proofErr w:type="spellEnd"/>
      <w:r w:rsidRPr="00D9231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Менеджер имеет полномочия: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3.1. Давать предложения Директору по закупке: о закупке, качестве и ассортименте товаров в рамках утвержденных стратегий.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>3.2. Самостоятельно вести предварительные переговоры с Поставщиками и заключать договора.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3.3. Давать предложения по улучшению взаимодействий подразделений компании.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3.4. Готовить решения и вносить предложения по оптимизации бизнес – процессов Отдела и Компании.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С Должностной инструкцией ознакомлен:</w:t>
      </w:r>
    </w:p>
    <w:p w:rsidR="00D92313" w:rsidRPr="00D92313" w:rsidRDefault="00D92313" w:rsidP="00D92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proofErr w:type="spellStart"/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Категорийный</w:t>
      </w:r>
      <w:proofErr w:type="spellEnd"/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Менеджер /___</w:t>
      </w: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  <w:lang w:val="en-US"/>
        </w:rPr>
        <w:t> </w:t>
      </w:r>
      <w:r w:rsidRPr="00D92313">
        <w:rPr>
          <w:rFonts w:ascii="Times New Roman" w:eastAsia="Times New Roman" w:hAnsi="Times New Roman" w:cs="Times New Roman"/>
          <w:color w:val="191919"/>
          <w:sz w:val="28"/>
          <w:szCs w:val="28"/>
        </w:rPr>
        <w:t>ФИО</w:t>
      </w:r>
    </w:p>
    <w:p w:rsidR="00DA6B2D" w:rsidRPr="00D92313" w:rsidRDefault="00DA6B2D" w:rsidP="00D92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A6B2D" w:rsidRPr="00D92313" w:rsidSect="00D92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5D3"/>
    <w:multiLevelType w:val="hybridMultilevel"/>
    <w:tmpl w:val="3A7A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7D35"/>
    <w:multiLevelType w:val="hybridMultilevel"/>
    <w:tmpl w:val="A93A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7119F"/>
    <w:multiLevelType w:val="hybridMultilevel"/>
    <w:tmpl w:val="95D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2E73"/>
    <w:multiLevelType w:val="hybridMultilevel"/>
    <w:tmpl w:val="42AC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91783"/>
    <w:multiLevelType w:val="hybridMultilevel"/>
    <w:tmpl w:val="3D02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2445"/>
    <w:multiLevelType w:val="hybridMultilevel"/>
    <w:tmpl w:val="DB6A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37572"/>
    <w:multiLevelType w:val="hybridMultilevel"/>
    <w:tmpl w:val="DF56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23DF4"/>
    <w:multiLevelType w:val="hybridMultilevel"/>
    <w:tmpl w:val="54944978"/>
    <w:lvl w:ilvl="0" w:tplc="1314277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C250C"/>
    <w:multiLevelType w:val="hybridMultilevel"/>
    <w:tmpl w:val="233E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00A27"/>
    <w:multiLevelType w:val="hybridMultilevel"/>
    <w:tmpl w:val="44EC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00CA5"/>
    <w:multiLevelType w:val="hybridMultilevel"/>
    <w:tmpl w:val="FF88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D725C"/>
    <w:multiLevelType w:val="hybridMultilevel"/>
    <w:tmpl w:val="7D82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B3B7E"/>
    <w:multiLevelType w:val="hybridMultilevel"/>
    <w:tmpl w:val="3A509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07"/>
    <w:rsid w:val="00042A25"/>
    <w:rsid w:val="000E293E"/>
    <w:rsid w:val="0015565F"/>
    <w:rsid w:val="00196E12"/>
    <w:rsid w:val="001A775E"/>
    <w:rsid w:val="001F003A"/>
    <w:rsid w:val="001F58AC"/>
    <w:rsid w:val="002265A6"/>
    <w:rsid w:val="00240541"/>
    <w:rsid w:val="00313007"/>
    <w:rsid w:val="00415253"/>
    <w:rsid w:val="00437BF9"/>
    <w:rsid w:val="00443B4A"/>
    <w:rsid w:val="004543F1"/>
    <w:rsid w:val="004D7F86"/>
    <w:rsid w:val="004E660D"/>
    <w:rsid w:val="006564D0"/>
    <w:rsid w:val="00711A3E"/>
    <w:rsid w:val="00720CBE"/>
    <w:rsid w:val="007327B9"/>
    <w:rsid w:val="00741007"/>
    <w:rsid w:val="00750CDB"/>
    <w:rsid w:val="00864ADF"/>
    <w:rsid w:val="00965F48"/>
    <w:rsid w:val="00A44553"/>
    <w:rsid w:val="00A653C8"/>
    <w:rsid w:val="00C74162"/>
    <w:rsid w:val="00D92313"/>
    <w:rsid w:val="00DA6B2D"/>
    <w:rsid w:val="00DD7A6E"/>
    <w:rsid w:val="00E724E8"/>
    <w:rsid w:val="00E75496"/>
    <w:rsid w:val="00ED5BE8"/>
    <w:rsid w:val="00F2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F4325-D1EC-4D7B-B4BD-C64A225A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F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F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741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9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D9231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9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9231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D9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923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5E06-26E3-4305-B5F7-D4B82875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Валерия Филинович</cp:lastModifiedBy>
  <cp:revision>3</cp:revision>
  <dcterms:created xsi:type="dcterms:W3CDTF">2018-03-25T20:20:00Z</dcterms:created>
  <dcterms:modified xsi:type="dcterms:W3CDTF">2018-03-28T08:08:00Z</dcterms:modified>
</cp:coreProperties>
</file>